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Pr="00BD248A" w:rsidRDefault="006F0D58" w:rsidP="002648BB">
      <w:pPr>
        <w:ind w:left="3540" w:firstLine="708"/>
        <w:rPr>
          <w:sz w:val="24"/>
        </w:rPr>
      </w:pPr>
      <w:r w:rsidRPr="00BD248A">
        <w:rPr>
          <w:sz w:val="24"/>
        </w:rPr>
        <w:t xml:space="preserve">     </w:t>
      </w:r>
      <w:r w:rsidR="00F93222" w:rsidRPr="00BD248A">
        <w:rPr>
          <w:sz w:val="24"/>
        </w:rPr>
        <w:t xml:space="preserve">Додаток </w:t>
      </w:r>
      <w:r w:rsidR="00B150A5">
        <w:rPr>
          <w:sz w:val="24"/>
        </w:rPr>
        <w:t>5</w:t>
      </w:r>
    </w:p>
    <w:p w:rsidR="00F93222" w:rsidRPr="00BD248A" w:rsidRDefault="00F93222" w:rsidP="00F93222">
      <w:pPr>
        <w:ind w:left="5664"/>
        <w:rPr>
          <w:sz w:val="18"/>
          <w:szCs w:val="18"/>
        </w:rPr>
      </w:pPr>
    </w:p>
    <w:p w:rsidR="002648BB" w:rsidRPr="00BD248A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BD248A">
        <w:rPr>
          <w:rFonts w:eastAsia="Times New Roman" w:cs="Times New Roman"/>
          <w:sz w:val="22"/>
        </w:rPr>
        <w:t>ЗАТВЕРДЖЕНО</w:t>
      </w:r>
    </w:p>
    <w:p w:rsidR="003D7AD2" w:rsidRPr="00BD248A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BD248A">
        <w:rPr>
          <w:rFonts w:eastAsia="Times New Roman" w:cs="Times New Roman"/>
          <w:sz w:val="22"/>
        </w:rPr>
        <w:t xml:space="preserve">наказом керівника </w:t>
      </w:r>
    </w:p>
    <w:p w:rsidR="003D7AD2" w:rsidRPr="00BD248A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BD248A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B01087" w:rsidRPr="00B01087" w:rsidRDefault="00B01087" w:rsidP="00B01087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B01087">
        <w:rPr>
          <w:rFonts w:eastAsia="Times New Roman" w:cs="Times New Roman"/>
          <w:sz w:val="22"/>
        </w:rPr>
        <w:t xml:space="preserve">від </w:t>
      </w:r>
      <w:r w:rsidR="00B150A5">
        <w:rPr>
          <w:rFonts w:eastAsia="Times New Roman" w:cs="Times New Roman"/>
          <w:sz w:val="22"/>
        </w:rPr>
        <w:t xml:space="preserve">«___» </w:t>
      </w:r>
      <w:r w:rsidR="00DF5167">
        <w:rPr>
          <w:rFonts w:eastAsia="Times New Roman" w:cs="Times New Roman"/>
          <w:sz w:val="22"/>
        </w:rPr>
        <w:t xml:space="preserve">липня </w:t>
      </w:r>
      <w:bookmarkStart w:id="0" w:name="_GoBack"/>
      <w:bookmarkEnd w:id="0"/>
      <w:r w:rsidRPr="00B01087">
        <w:rPr>
          <w:rFonts w:eastAsia="Times New Roman" w:cs="Times New Roman"/>
          <w:sz w:val="22"/>
        </w:rPr>
        <w:t xml:space="preserve">2021 року № </w:t>
      </w:r>
      <w:r w:rsidR="00B150A5">
        <w:rPr>
          <w:rFonts w:eastAsia="Times New Roman" w:cs="Times New Roman"/>
          <w:sz w:val="22"/>
        </w:rPr>
        <w:t>___</w:t>
      </w:r>
    </w:p>
    <w:p w:rsidR="0055774C" w:rsidRPr="00BD248A" w:rsidRDefault="0055774C" w:rsidP="00F93222">
      <w:pPr>
        <w:jc w:val="center"/>
        <w:rPr>
          <w:b/>
          <w:sz w:val="16"/>
          <w:szCs w:val="16"/>
        </w:rPr>
      </w:pPr>
    </w:p>
    <w:p w:rsidR="00F4654E" w:rsidRPr="00BD248A" w:rsidRDefault="00F4654E" w:rsidP="00F93222">
      <w:pPr>
        <w:jc w:val="center"/>
        <w:rPr>
          <w:b/>
          <w:sz w:val="24"/>
        </w:rPr>
      </w:pPr>
    </w:p>
    <w:p w:rsidR="00F93222" w:rsidRPr="00BD248A" w:rsidRDefault="00F93222" w:rsidP="00F93222">
      <w:pPr>
        <w:jc w:val="center"/>
        <w:rPr>
          <w:b/>
          <w:sz w:val="24"/>
        </w:rPr>
      </w:pPr>
      <w:r w:rsidRPr="00BD248A">
        <w:rPr>
          <w:b/>
          <w:sz w:val="24"/>
        </w:rPr>
        <w:t>УМОВИ</w:t>
      </w:r>
    </w:p>
    <w:p w:rsidR="00F93222" w:rsidRPr="00BD248A" w:rsidRDefault="00F93222" w:rsidP="00F93222">
      <w:pPr>
        <w:jc w:val="center"/>
        <w:rPr>
          <w:b/>
          <w:sz w:val="24"/>
        </w:rPr>
      </w:pPr>
      <w:r w:rsidRPr="00BD248A">
        <w:rPr>
          <w:b/>
          <w:sz w:val="24"/>
        </w:rPr>
        <w:t>проведення конкурсу</w:t>
      </w:r>
    </w:p>
    <w:p w:rsidR="00F93222" w:rsidRPr="00BD248A" w:rsidRDefault="00F93222" w:rsidP="00F93222">
      <w:pPr>
        <w:jc w:val="center"/>
        <w:rPr>
          <w:b/>
          <w:sz w:val="24"/>
        </w:rPr>
      </w:pPr>
      <w:r w:rsidRPr="00BD248A">
        <w:rPr>
          <w:b/>
          <w:sz w:val="24"/>
        </w:rPr>
        <w:t xml:space="preserve">на зайняття посади державної служби категорії </w:t>
      </w:r>
      <w:r w:rsidRPr="00BD248A">
        <w:rPr>
          <w:b/>
          <w:sz w:val="24"/>
          <w:lang w:eastAsia="uk-UA"/>
        </w:rPr>
        <w:t>«</w:t>
      </w:r>
      <w:r w:rsidR="00715388" w:rsidRPr="00BD248A">
        <w:rPr>
          <w:b/>
          <w:sz w:val="24"/>
          <w:lang w:eastAsia="uk-UA"/>
        </w:rPr>
        <w:t>В</w:t>
      </w:r>
      <w:r w:rsidRPr="00BD248A">
        <w:rPr>
          <w:b/>
          <w:sz w:val="24"/>
          <w:lang w:eastAsia="uk-UA"/>
        </w:rPr>
        <w:t>»</w:t>
      </w:r>
      <w:r w:rsidRPr="00BD248A">
        <w:rPr>
          <w:b/>
          <w:sz w:val="24"/>
        </w:rPr>
        <w:t xml:space="preserve"> -</w:t>
      </w:r>
    </w:p>
    <w:p w:rsidR="00562664" w:rsidRPr="00BD248A" w:rsidRDefault="00087435" w:rsidP="00A4729E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BD248A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головного спеціаліста  відділу </w:t>
      </w:r>
      <w:r w:rsidR="00A4729E">
        <w:rPr>
          <w:rFonts w:eastAsia="Times New Roman" w:cs="Times New Roman"/>
          <w:b/>
          <w:bCs/>
          <w:sz w:val="24"/>
          <w:szCs w:val="24"/>
        </w:rPr>
        <w:t xml:space="preserve">матеріально-технічного забезпечення та соціально-побутових потреб </w:t>
      </w:r>
      <w:r w:rsidRPr="00BD248A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Дніпропетровської обласної прокуратури</w:t>
      </w:r>
    </w:p>
    <w:p w:rsidR="002648BB" w:rsidRPr="00720F5C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"/>
        <w:gridCol w:w="2694"/>
        <w:gridCol w:w="6378"/>
      </w:tblGrid>
      <w:tr w:rsidR="00F93222" w:rsidRPr="00BD248A" w:rsidTr="002648BB">
        <w:tc>
          <w:tcPr>
            <w:tcW w:w="9747" w:type="dxa"/>
            <w:gridSpan w:val="4"/>
            <w:vAlign w:val="center"/>
          </w:tcPr>
          <w:p w:rsidR="00F93222" w:rsidRPr="00BD248A" w:rsidRDefault="00F93222" w:rsidP="00260A6B">
            <w:pPr>
              <w:jc w:val="center"/>
              <w:rPr>
                <w:b/>
                <w:sz w:val="24"/>
              </w:rPr>
            </w:pPr>
            <w:r w:rsidRPr="00BD248A">
              <w:rPr>
                <w:b/>
                <w:sz w:val="24"/>
              </w:rPr>
              <w:t>Загальні умови</w:t>
            </w:r>
          </w:p>
        </w:tc>
      </w:tr>
      <w:tr w:rsidR="00F93222" w:rsidRPr="00BD248A" w:rsidTr="00B150A5">
        <w:trPr>
          <w:trHeight w:val="1570"/>
        </w:trPr>
        <w:tc>
          <w:tcPr>
            <w:tcW w:w="3369" w:type="dxa"/>
            <w:gridSpan w:val="3"/>
          </w:tcPr>
          <w:p w:rsidR="00F93222" w:rsidRPr="00582AB1" w:rsidRDefault="00F93222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A4729E" w:rsidRPr="00582AB1" w:rsidRDefault="00A4729E" w:rsidP="00A4729E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ведення діловодства, у тому числі опрацювання документації відділу матеріально-технічного забезпечення та соціально-побутових потреб з обмеженим доступом;</w:t>
            </w:r>
          </w:p>
          <w:p w:rsidR="00A4729E" w:rsidRPr="00582AB1" w:rsidRDefault="00A4729E" w:rsidP="00A4729E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забезпечення дотримання правил техніки безпеки, санітарно-епідемічних, протипожежних, інших норм та правил, спрямованих на створення безпечних умов праці під час експлуатації та використання працівниками прокуратури приладів, устаткування та механізмів у приміщеннях Дніпропетровської обласної прокуратури і підпорядкованих прокуратур, а також на прилеглій до них території;</w:t>
            </w:r>
          </w:p>
          <w:p w:rsidR="00A4729E" w:rsidRPr="00582AB1" w:rsidRDefault="00A4729E" w:rsidP="00A4729E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підготовка проектів документів для проведення закупівель, договорів та інших угод, здійснення перевірки їх відповідності чинному законодавству України;</w:t>
            </w:r>
          </w:p>
          <w:p w:rsidR="00A4729E" w:rsidRPr="00582AB1" w:rsidRDefault="00A4729E" w:rsidP="00A4729E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участь у підготовці, оформленні та оприлюдненні у встановленому порядку через електронну систему закупівель: річного плану закупівель, додатків до річного плану, оголошень, протоколів, документації, звітів та інших документів, що стосуються публічних закупівель;</w:t>
            </w:r>
          </w:p>
          <w:p w:rsidR="00A4729E" w:rsidRPr="00582AB1" w:rsidRDefault="00A4729E" w:rsidP="00A4729E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участь у проведенні закупівлі товарів, робіт, послуг за державні кошти відповідно до Закону України «Про публічні закупівлі» через електронну систему закупівель на веб-порталі уповноваженого органу шляхом проведення спрощених закупівель;</w:t>
            </w:r>
          </w:p>
          <w:p w:rsidR="00A4729E" w:rsidRPr="00582AB1" w:rsidRDefault="00A4729E" w:rsidP="00A4729E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вивчення практики застосування норм законодавства у сфері публічних закупівель товарів, робіт, послуг за державні кошти;</w:t>
            </w:r>
          </w:p>
          <w:p w:rsidR="00BE5349" w:rsidRPr="00582AB1" w:rsidRDefault="00722AD6" w:rsidP="00BD248A">
            <w:pPr>
              <w:pStyle w:val="aa"/>
            </w:pPr>
            <w:r>
              <w:rPr>
                <w:sz w:val="24"/>
                <w:szCs w:val="24"/>
              </w:rPr>
              <w:t xml:space="preserve">- </w:t>
            </w:r>
            <w:r w:rsidR="00A4729E" w:rsidRPr="00582AB1">
              <w:rPr>
                <w:sz w:val="24"/>
                <w:szCs w:val="24"/>
              </w:rPr>
              <w:t>виконання інших доручень керівництва Дніпропетровської обласної прокуратури з питань, віднесених до компетенції відділу матеріально-технічного забезпечення та соціально-побутових потреб.</w:t>
            </w:r>
          </w:p>
        </w:tc>
      </w:tr>
      <w:tr w:rsidR="00F93222" w:rsidRPr="00BD248A" w:rsidTr="00B150A5">
        <w:trPr>
          <w:trHeight w:val="80"/>
        </w:trPr>
        <w:tc>
          <w:tcPr>
            <w:tcW w:w="3369" w:type="dxa"/>
            <w:gridSpan w:val="3"/>
          </w:tcPr>
          <w:p w:rsidR="00F93222" w:rsidRPr="00582AB1" w:rsidRDefault="00F93222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 xml:space="preserve">Умови оплати праці </w:t>
            </w:r>
          </w:p>
        </w:tc>
        <w:tc>
          <w:tcPr>
            <w:tcW w:w="6378" w:type="dxa"/>
          </w:tcPr>
          <w:p w:rsidR="00BE5349" w:rsidRPr="00582AB1" w:rsidRDefault="00F93222" w:rsidP="00715388">
            <w:pPr>
              <w:rPr>
                <w:sz w:val="24"/>
              </w:rPr>
            </w:pPr>
            <w:r w:rsidRPr="00582AB1">
              <w:rPr>
                <w:sz w:val="24"/>
              </w:rPr>
              <w:t xml:space="preserve">посадовий оклад – </w:t>
            </w:r>
            <w:r w:rsidR="00715388" w:rsidRPr="00582AB1">
              <w:rPr>
                <w:sz w:val="24"/>
              </w:rPr>
              <w:t>5500</w:t>
            </w:r>
            <w:r w:rsidR="00A62747" w:rsidRPr="00582AB1">
              <w:rPr>
                <w:sz w:val="24"/>
              </w:rPr>
              <w:t xml:space="preserve"> грн., надбавки, </w:t>
            </w:r>
            <w:r w:rsidRPr="00582AB1">
              <w:rPr>
                <w:sz w:val="24"/>
              </w:rPr>
              <w:t>доплати</w:t>
            </w:r>
            <w:r w:rsidR="00A62747" w:rsidRPr="00582AB1">
              <w:rPr>
                <w:sz w:val="24"/>
              </w:rPr>
              <w:t xml:space="preserve">, </w:t>
            </w:r>
            <w:r w:rsidR="00470FC2" w:rsidRPr="00582AB1">
              <w:rPr>
                <w:sz w:val="24"/>
              </w:rPr>
              <w:br/>
            </w:r>
            <w:r w:rsidR="00A62747" w:rsidRPr="00582AB1">
              <w:rPr>
                <w:sz w:val="24"/>
              </w:rPr>
              <w:t xml:space="preserve">премії та компенсації </w:t>
            </w:r>
            <w:r w:rsidRPr="00582AB1">
              <w:rPr>
                <w:sz w:val="24"/>
              </w:rPr>
              <w:t>відповідно до статті 52 Закон</w:t>
            </w:r>
            <w:r w:rsidR="00A62747" w:rsidRPr="00582AB1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 w:rsidRPr="00582AB1">
              <w:rPr>
                <w:sz w:val="24"/>
              </w:rPr>
              <w:t>за ранг державного службовця відповідно до</w:t>
            </w:r>
            <w:r w:rsidRPr="00582AB1">
              <w:rPr>
                <w:sz w:val="24"/>
              </w:rPr>
              <w:t xml:space="preserve"> постанови Кабінету Міністрів Ук</w:t>
            </w:r>
            <w:r w:rsidR="00470FC2" w:rsidRPr="00582AB1">
              <w:rPr>
                <w:sz w:val="24"/>
              </w:rPr>
              <w:t xml:space="preserve">раїни </w:t>
            </w:r>
            <w:r w:rsidR="00470FC2" w:rsidRPr="00582AB1">
              <w:rPr>
                <w:sz w:val="24"/>
              </w:rPr>
              <w:br/>
              <w:t xml:space="preserve">від 18 січня </w:t>
            </w:r>
            <w:r w:rsidRPr="00582AB1">
              <w:rPr>
                <w:sz w:val="24"/>
              </w:rPr>
              <w:t xml:space="preserve">2017 </w:t>
            </w:r>
            <w:r w:rsidR="00470FC2" w:rsidRPr="00582AB1">
              <w:rPr>
                <w:sz w:val="24"/>
              </w:rPr>
              <w:t xml:space="preserve">року </w:t>
            </w:r>
            <w:r w:rsidRPr="00582AB1">
              <w:rPr>
                <w:sz w:val="24"/>
              </w:rPr>
              <w:t>№ 15 «Питання оплати праці працівників державних органів» (</w:t>
            </w:r>
            <w:r w:rsidR="00470FC2" w:rsidRPr="00582AB1">
              <w:rPr>
                <w:sz w:val="24"/>
              </w:rPr>
              <w:t>і</w:t>
            </w:r>
            <w:r w:rsidRPr="00582AB1">
              <w:rPr>
                <w:sz w:val="24"/>
              </w:rPr>
              <w:t>з змінами)</w:t>
            </w:r>
          </w:p>
        </w:tc>
      </w:tr>
      <w:tr w:rsidR="00F93222" w:rsidRPr="00BD248A" w:rsidTr="00B150A5">
        <w:tc>
          <w:tcPr>
            <w:tcW w:w="3369" w:type="dxa"/>
            <w:gridSpan w:val="3"/>
          </w:tcPr>
          <w:p w:rsidR="00F93222" w:rsidRPr="00582AB1" w:rsidRDefault="00F93222" w:rsidP="00182158">
            <w:pPr>
              <w:jc w:val="left"/>
              <w:rPr>
                <w:sz w:val="24"/>
              </w:rPr>
            </w:pPr>
            <w:r w:rsidRPr="00582AB1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F93222" w:rsidRPr="00582AB1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Pr="00582AB1" w:rsidRDefault="00761DAB" w:rsidP="00182158">
            <w:pPr>
              <w:rPr>
                <w:color w:val="000000"/>
                <w:sz w:val="24"/>
              </w:rPr>
            </w:pPr>
            <w:r w:rsidRPr="00582AB1">
              <w:rPr>
                <w:color w:val="000000"/>
                <w:sz w:val="24"/>
              </w:rPr>
              <w:t>б</w:t>
            </w:r>
            <w:r w:rsidR="00F93222" w:rsidRPr="00582AB1">
              <w:rPr>
                <w:color w:val="000000"/>
                <w:sz w:val="24"/>
              </w:rPr>
              <w:t>езстроково</w:t>
            </w:r>
            <w:r w:rsidRPr="00582AB1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BD248A" w:rsidTr="00B150A5">
        <w:trPr>
          <w:trHeight w:val="346"/>
        </w:trPr>
        <w:tc>
          <w:tcPr>
            <w:tcW w:w="3369" w:type="dxa"/>
            <w:gridSpan w:val="3"/>
          </w:tcPr>
          <w:p w:rsidR="00F93222" w:rsidRPr="00582AB1" w:rsidRDefault="00F93222" w:rsidP="00182158">
            <w:pPr>
              <w:jc w:val="left"/>
              <w:rPr>
                <w:sz w:val="24"/>
              </w:rPr>
            </w:pPr>
            <w:r w:rsidRPr="00582AB1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8" w:type="dxa"/>
          </w:tcPr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B150A5">
              <w:rPr>
                <w:rFonts w:eastAsia="Calibri" w:cs="Times New Roman"/>
                <w:sz w:val="24"/>
                <w:szCs w:val="24"/>
              </w:rPr>
              <w:br/>
              <w:t>№ 246 (із змінами);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 xml:space="preserve">- відомості про стаж роботи, стаж державної служби </w:t>
            </w:r>
            <w:r w:rsidR="003F496A"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B150A5">
              <w:rPr>
                <w:rFonts w:eastAsia="Calibri" w:cs="Times New Roman"/>
                <w:sz w:val="24"/>
                <w:szCs w:val="24"/>
              </w:rPr>
              <w:t xml:space="preserve">(за наявності), досвід роботи на відповідних посадах </w:t>
            </w:r>
            <w:r w:rsidR="003F496A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B150A5">
              <w:rPr>
                <w:rFonts w:eastAsia="Calibri" w:cs="Times New Roman"/>
                <w:sz w:val="24"/>
                <w:szCs w:val="24"/>
              </w:rPr>
              <w:t xml:space="preserve">у відповідній сфері, визначеній в умовах конкурсу, та </w:t>
            </w:r>
            <w:r w:rsidR="003F496A"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B150A5">
              <w:rPr>
                <w:rFonts w:eastAsia="Calibri" w:cs="Times New Roman"/>
                <w:sz w:val="24"/>
                <w:szCs w:val="24"/>
              </w:rPr>
              <w:t>на керівних посадах (за наявності відповідних вимог);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3) заяв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B150A5">
              <w:rPr>
                <w:rFonts w:eastAsia="Calibri" w:cs="Times New Roman"/>
                <w:sz w:val="24"/>
                <w:szCs w:val="24"/>
              </w:rPr>
              <w:t xml:space="preserve">, в якій особа повідомляє що до неї </w:t>
            </w:r>
            <w:r w:rsidR="003F496A">
              <w:rPr>
                <w:rFonts w:eastAsia="Calibri" w:cs="Times New Roman"/>
                <w:sz w:val="24"/>
                <w:szCs w:val="24"/>
              </w:rPr>
              <w:t xml:space="preserve">                          </w:t>
            </w:r>
            <w:r w:rsidRPr="00B150A5">
              <w:rPr>
                <w:rFonts w:eastAsia="Calibri" w:cs="Times New Roman"/>
                <w:sz w:val="24"/>
                <w:szCs w:val="24"/>
              </w:rPr>
              <w:t xml:space="preserve">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</w:t>
            </w:r>
            <w:r w:rsidR="003F496A"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B150A5">
              <w:rPr>
                <w:rFonts w:eastAsia="Calibri" w:cs="Times New Roman"/>
                <w:sz w:val="24"/>
                <w:szCs w:val="24"/>
              </w:rPr>
              <w:t xml:space="preserve">на оприлюднення відомостей стосовно неї відповідно </w:t>
            </w:r>
            <w:r w:rsidR="003F496A"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Pr="00B150A5">
              <w:rPr>
                <w:rFonts w:eastAsia="Calibri" w:cs="Times New Roman"/>
                <w:sz w:val="24"/>
                <w:szCs w:val="24"/>
              </w:rPr>
              <w:t>до зазначеного Закону.</w:t>
            </w:r>
          </w:p>
          <w:p w:rsidR="00B150A5" w:rsidRPr="00B150A5" w:rsidRDefault="00B150A5" w:rsidP="00B150A5">
            <w:pPr>
              <w:rPr>
                <w:rFonts w:eastAsia="Calibri" w:cs="Times New Roman"/>
                <w:sz w:val="24"/>
                <w:szCs w:val="24"/>
              </w:rPr>
            </w:pPr>
            <w:r w:rsidRPr="00B150A5">
              <w:rPr>
                <w:rFonts w:eastAsia="Calibri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B150A5" w:rsidRPr="00B150A5" w:rsidRDefault="00B150A5" w:rsidP="00B150A5">
            <w:pPr>
              <w:suppressAutoHyphens/>
              <w:spacing w:line="10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150A5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4) ко</w:t>
            </w:r>
            <w:r w:rsidRPr="00B150A5">
              <w:rPr>
                <w:rFonts w:eastAsia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150A5" w:rsidRPr="00B150A5" w:rsidRDefault="00B150A5" w:rsidP="00B150A5">
            <w:pPr>
              <w:spacing w:after="40"/>
              <w:rPr>
                <w:rFonts w:eastAsia="Calibri" w:cs="Times New Roman"/>
                <w:b/>
                <w:sz w:val="8"/>
                <w:szCs w:val="8"/>
              </w:rPr>
            </w:pPr>
          </w:p>
          <w:p w:rsidR="00087435" w:rsidRPr="00582AB1" w:rsidRDefault="00B150A5" w:rsidP="006A41E4">
            <w:pPr>
              <w:spacing w:after="40"/>
              <w:rPr>
                <w:rFonts w:eastAsia="Calibri" w:cs="Times New Roman"/>
                <w:b/>
                <w:sz w:val="24"/>
              </w:rPr>
            </w:pPr>
            <w:r w:rsidRPr="00B150A5">
              <w:rPr>
                <w:rFonts w:eastAsia="Calibri" w:cs="Times New Roman"/>
                <w:b/>
                <w:sz w:val="24"/>
                <w:szCs w:val="24"/>
              </w:rPr>
              <w:t>Інформація приймається до</w:t>
            </w:r>
            <w:r w:rsidRPr="00B150A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150A5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6A41E4"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Pr="00B150A5">
              <w:rPr>
                <w:rFonts w:eastAsia="Calibri" w:cs="Times New Roman"/>
                <w:b/>
                <w:sz w:val="24"/>
                <w:szCs w:val="24"/>
              </w:rPr>
              <w:t xml:space="preserve"> год. </w:t>
            </w:r>
            <w:r w:rsidR="006A41E4">
              <w:rPr>
                <w:rFonts w:eastAsia="Calibri" w:cs="Times New Roman"/>
                <w:b/>
                <w:sz w:val="24"/>
                <w:szCs w:val="24"/>
              </w:rPr>
              <w:t>45</w:t>
            </w:r>
            <w:r w:rsidRPr="00B150A5">
              <w:rPr>
                <w:rFonts w:eastAsia="Calibri" w:cs="Times New Roman"/>
                <w:b/>
                <w:sz w:val="24"/>
                <w:szCs w:val="24"/>
              </w:rPr>
              <w:t xml:space="preserve"> хв. </w:t>
            </w:r>
            <w:r w:rsidRPr="00B150A5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6A41E4">
              <w:rPr>
                <w:rFonts w:eastAsia="Calibri" w:cs="Times New Roman"/>
                <w:b/>
                <w:sz w:val="24"/>
                <w:szCs w:val="24"/>
              </w:rPr>
              <w:t>20</w:t>
            </w:r>
            <w:r w:rsidRPr="00B150A5">
              <w:rPr>
                <w:rFonts w:eastAsia="Calibri" w:cs="Times New Roman"/>
                <w:b/>
                <w:sz w:val="24"/>
                <w:szCs w:val="24"/>
              </w:rPr>
              <w:t xml:space="preserve"> серпня 2021 року</w:t>
            </w:r>
          </w:p>
        </w:tc>
      </w:tr>
      <w:tr w:rsidR="00F93222" w:rsidRPr="00BD248A" w:rsidTr="00B150A5">
        <w:tc>
          <w:tcPr>
            <w:tcW w:w="3369" w:type="dxa"/>
            <w:gridSpan w:val="3"/>
          </w:tcPr>
          <w:p w:rsidR="00F93222" w:rsidRPr="00582AB1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582AB1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582AB1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582AB1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582AB1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93222" w:rsidRPr="00582AB1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582AB1">
              <w:rPr>
                <w:sz w:val="24"/>
                <w:szCs w:val="24"/>
                <w:lang w:eastAsia="ru-RU"/>
              </w:rPr>
              <w:t>З</w:t>
            </w:r>
            <w:r w:rsidR="00F93222" w:rsidRPr="00582AB1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A41E4" w:rsidRPr="00BD248A" w:rsidTr="00B150A5">
        <w:trPr>
          <w:trHeight w:val="505"/>
        </w:trPr>
        <w:tc>
          <w:tcPr>
            <w:tcW w:w="3369" w:type="dxa"/>
            <w:gridSpan w:val="3"/>
          </w:tcPr>
          <w:p w:rsidR="006A41E4" w:rsidRPr="003B6CEF" w:rsidRDefault="006A41E4" w:rsidP="00B13252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6A41E4" w:rsidRPr="003B6CEF" w:rsidRDefault="006A41E4" w:rsidP="00B13252">
            <w:pPr>
              <w:rPr>
                <w:sz w:val="16"/>
                <w:szCs w:val="16"/>
              </w:rPr>
            </w:pPr>
          </w:p>
          <w:p w:rsidR="006A41E4" w:rsidRDefault="006A41E4" w:rsidP="00B13252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6A41E4" w:rsidRDefault="006A41E4" w:rsidP="00B13252">
            <w:pPr>
              <w:rPr>
                <w:sz w:val="24"/>
                <w:szCs w:val="24"/>
              </w:rPr>
            </w:pPr>
          </w:p>
          <w:p w:rsidR="006A41E4" w:rsidRPr="003B6CEF" w:rsidRDefault="006A41E4" w:rsidP="00B13252">
            <w:pPr>
              <w:rPr>
                <w:sz w:val="24"/>
                <w:szCs w:val="24"/>
              </w:rPr>
            </w:pPr>
          </w:p>
          <w:p w:rsidR="006A41E4" w:rsidRPr="003B6CEF" w:rsidRDefault="006A41E4" w:rsidP="00B13252">
            <w:pPr>
              <w:rPr>
                <w:sz w:val="16"/>
                <w:szCs w:val="16"/>
              </w:rPr>
            </w:pPr>
          </w:p>
          <w:p w:rsidR="006A41E4" w:rsidRPr="003B6CEF" w:rsidRDefault="006A41E4" w:rsidP="00B13252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співбесіди з кандидатами</w:t>
            </w:r>
          </w:p>
          <w:p w:rsidR="006A41E4" w:rsidRDefault="006A41E4" w:rsidP="00B13252">
            <w:pPr>
              <w:rPr>
                <w:sz w:val="16"/>
                <w:szCs w:val="16"/>
              </w:rPr>
            </w:pPr>
          </w:p>
          <w:p w:rsidR="003F496A" w:rsidRPr="003B6CEF" w:rsidRDefault="003F496A" w:rsidP="00B13252">
            <w:pPr>
              <w:rPr>
                <w:sz w:val="16"/>
                <w:szCs w:val="16"/>
              </w:rPr>
            </w:pPr>
          </w:p>
          <w:p w:rsidR="006A41E4" w:rsidRPr="003B6CEF" w:rsidRDefault="006A41E4" w:rsidP="00B13252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6A41E4" w:rsidRPr="003B6CEF" w:rsidRDefault="006A41E4" w:rsidP="00B13252">
            <w:pPr>
              <w:jc w:val="left"/>
              <w:rPr>
                <w:sz w:val="16"/>
                <w:szCs w:val="16"/>
              </w:rPr>
            </w:pPr>
          </w:p>
          <w:p w:rsidR="006A41E4" w:rsidRPr="003B6CEF" w:rsidRDefault="006A41E4" w:rsidP="00B13252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  <w:r w:rsidRPr="003B6CEF">
              <w:rPr>
                <w:b/>
                <w:color w:val="000000" w:themeColor="text1"/>
                <w:sz w:val="24"/>
                <w:szCs w:val="24"/>
              </w:rPr>
              <w:t xml:space="preserve"> серпня 2021 року о 9 год. 00 хв.</w:t>
            </w: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</w:p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6A41E4" w:rsidRPr="003B6CEF" w:rsidRDefault="006A41E4" w:rsidP="00B13252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uk-UA" w:bidi="uk-UA"/>
              </w:rPr>
            </w:pPr>
          </w:p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3B6CEF">
              <w:rPr>
                <w:b/>
                <w:color w:val="000000" w:themeColor="text1"/>
                <w:sz w:val="24"/>
                <w:szCs w:val="24"/>
              </w:rPr>
              <w:t xml:space="preserve"> серпня 2021 року о 9 год. 00 хв.</w:t>
            </w:r>
          </w:p>
          <w:p w:rsidR="006A41E4" w:rsidRDefault="006A41E4" w:rsidP="00B13252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</w:pPr>
          </w:p>
          <w:p w:rsidR="003F496A" w:rsidRPr="003F496A" w:rsidRDefault="003F496A" w:rsidP="00B13252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</w:pP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Дніпропетровська обласна прокуратура </w:t>
            </w: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 xml:space="preserve">(проведення </w:t>
            </w:r>
            <w:r>
              <w:rPr>
                <w:color w:val="000000" w:themeColor="text1"/>
                <w:sz w:val="24"/>
                <w:szCs w:val="24"/>
              </w:rPr>
              <w:t>співбесіди</w:t>
            </w:r>
            <w:r w:rsidRPr="003B6CEF">
              <w:rPr>
                <w:color w:val="000000" w:themeColor="text1"/>
                <w:sz w:val="24"/>
                <w:szCs w:val="24"/>
              </w:rPr>
              <w:t xml:space="preserve"> за фізичної присутності кандидатів)</w:t>
            </w:r>
          </w:p>
          <w:p w:rsidR="006A41E4" w:rsidRDefault="006A41E4" w:rsidP="00B1325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A41E4" w:rsidRPr="006C7E60" w:rsidRDefault="006A41E4" w:rsidP="00B1325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A41E4" w:rsidRPr="003B6CEF" w:rsidRDefault="006A41E4" w:rsidP="00B13252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(м. Дніпро, пр-т Дмитра Яворницького, буд. 38)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</w:p>
          <w:p w:rsidR="006A41E4" w:rsidRPr="003B6CEF" w:rsidRDefault="006A41E4" w:rsidP="00B132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A41E4" w:rsidRPr="00BD248A" w:rsidTr="00B150A5">
        <w:tc>
          <w:tcPr>
            <w:tcW w:w="3369" w:type="dxa"/>
            <w:gridSpan w:val="3"/>
          </w:tcPr>
          <w:p w:rsidR="006A41E4" w:rsidRPr="00582AB1" w:rsidRDefault="006A41E4" w:rsidP="0055774C">
            <w:pPr>
              <w:rPr>
                <w:sz w:val="24"/>
              </w:rPr>
            </w:pPr>
            <w:r w:rsidRPr="00582AB1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6A41E4" w:rsidRPr="00D8323A" w:rsidRDefault="006A41E4" w:rsidP="00D8323A">
            <w:pPr>
              <w:rPr>
                <w:rFonts w:eastAsia="Calibri" w:cs="Times New Roman"/>
                <w:sz w:val="24"/>
                <w:szCs w:val="24"/>
              </w:rPr>
            </w:pPr>
            <w:r w:rsidRPr="00D8323A">
              <w:rPr>
                <w:rFonts w:eastAsia="Calibri" w:cs="Times New Roman"/>
                <w:sz w:val="24"/>
                <w:szCs w:val="24"/>
              </w:rPr>
              <w:t>Чернова Лариса Володимирівна</w:t>
            </w:r>
          </w:p>
          <w:p w:rsidR="006A41E4" w:rsidRPr="00D8323A" w:rsidRDefault="006A41E4" w:rsidP="00D8323A">
            <w:pPr>
              <w:rPr>
                <w:rFonts w:eastAsia="Calibri" w:cs="Times New Roman"/>
                <w:sz w:val="24"/>
                <w:szCs w:val="24"/>
              </w:rPr>
            </w:pPr>
          </w:p>
          <w:p w:rsidR="006A41E4" w:rsidRPr="00D8323A" w:rsidRDefault="006A41E4" w:rsidP="00D8323A">
            <w:pPr>
              <w:rPr>
                <w:rFonts w:eastAsia="Calibri" w:cs="Times New Roman"/>
                <w:sz w:val="24"/>
                <w:szCs w:val="24"/>
              </w:rPr>
            </w:pPr>
            <w:r w:rsidRPr="00D8323A">
              <w:rPr>
                <w:rFonts w:eastAsia="Calibri" w:cs="Times New Roman"/>
                <w:sz w:val="24"/>
                <w:szCs w:val="24"/>
              </w:rPr>
              <w:t xml:space="preserve">(0-56) 718-14-95 </w:t>
            </w:r>
          </w:p>
          <w:p w:rsidR="006A41E4" w:rsidRPr="00582AB1" w:rsidRDefault="006A41E4" w:rsidP="00D8323A">
            <w:pPr>
              <w:rPr>
                <w:sz w:val="24"/>
                <w:szCs w:val="24"/>
              </w:rPr>
            </w:pPr>
            <w:r w:rsidRPr="00D8323A">
              <w:rPr>
                <w:rFonts w:eastAsia="Calibri" w:cs="Times New Roman"/>
                <w:sz w:val="24"/>
                <w:szCs w:val="24"/>
              </w:rPr>
              <w:t>kadry@prk.dp.ua</w:t>
            </w:r>
          </w:p>
        </w:tc>
      </w:tr>
      <w:tr w:rsidR="006A41E4" w:rsidRPr="00BD248A" w:rsidTr="002648BB">
        <w:tc>
          <w:tcPr>
            <w:tcW w:w="9747" w:type="dxa"/>
            <w:gridSpan w:val="4"/>
          </w:tcPr>
          <w:p w:rsidR="006A41E4" w:rsidRPr="00582AB1" w:rsidRDefault="006A41E4" w:rsidP="00182158">
            <w:pPr>
              <w:jc w:val="center"/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Кваліфікаційні вимоги</w:t>
            </w: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>1.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>Освіта</w:t>
            </w:r>
          </w:p>
        </w:tc>
        <w:tc>
          <w:tcPr>
            <w:tcW w:w="6378" w:type="dxa"/>
          </w:tcPr>
          <w:p w:rsidR="006A41E4" w:rsidRPr="00582AB1" w:rsidRDefault="006A41E4" w:rsidP="00C913F0">
            <w:pPr>
              <w:rPr>
                <w:sz w:val="6"/>
                <w:szCs w:val="6"/>
              </w:rPr>
            </w:pPr>
            <w:r w:rsidRPr="00582AB1">
              <w:rPr>
                <w:sz w:val="24"/>
                <w:shd w:val="clear" w:color="auto" w:fill="FFFFFF"/>
              </w:rPr>
              <w:t>вища</w:t>
            </w:r>
            <w:r w:rsidRPr="00582AB1">
              <w:rPr>
                <w:sz w:val="24"/>
              </w:rPr>
              <w:t xml:space="preserve"> освіта</w:t>
            </w:r>
            <w:r w:rsidRPr="00582AB1">
              <w:rPr>
                <w:sz w:val="24"/>
                <w:shd w:val="clear" w:color="auto" w:fill="FFFFFF"/>
              </w:rPr>
              <w:t xml:space="preserve"> за освітнім ступенем не нижче молодшого бакалавра або бакалавра (спеціальність </w:t>
            </w:r>
            <w:r w:rsidRPr="00582AB1">
              <w:rPr>
                <w:bCs/>
                <w:sz w:val="24"/>
                <w:shd w:val="clear" w:color="auto" w:fill="FFFFFF"/>
              </w:rPr>
              <w:t>«Право/Правознавство»</w:t>
            </w:r>
            <w:r w:rsidRPr="00582AB1">
              <w:rPr>
                <w:sz w:val="24"/>
                <w:shd w:val="clear" w:color="auto" w:fill="FFFFFF"/>
              </w:rPr>
              <w:t>)</w:t>
            </w: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>2.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6A41E4" w:rsidRPr="00582AB1" w:rsidRDefault="006A41E4" w:rsidP="00C913F0">
            <w:pPr>
              <w:rPr>
                <w:sz w:val="24"/>
              </w:rPr>
            </w:pPr>
            <w:r w:rsidRPr="00582AB1">
              <w:rPr>
                <w:sz w:val="24"/>
              </w:rPr>
              <w:t>не потребує</w:t>
            </w:r>
          </w:p>
          <w:p w:rsidR="006A41E4" w:rsidRPr="00582AB1" w:rsidRDefault="006A41E4" w:rsidP="00C913F0">
            <w:pPr>
              <w:rPr>
                <w:sz w:val="12"/>
                <w:szCs w:val="12"/>
              </w:rPr>
            </w:pP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>3.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 xml:space="preserve">Володіння державною </w:t>
            </w:r>
          </w:p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>мовою</w:t>
            </w:r>
          </w:p>
        </w:tc>
        <w:tc>
          <w:tcPr>
            <w:tcW w:w="6378" w:type="dxa"/>
          </w:tcPr>
          <w:p w:rsidR="006A41E4" w:rsidRPr="00582AB1" w:rsidRDefault="006A41E4" w:rsidP="00BB4A3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BB4A3D">
              <w:rPr>
                <w:sz w:val="24"/>
              </w:rPr>
              <w:t xml:space="preserve">ільне володіння державною мовою, що підтверджується копією </w:t>
            </w:r>
            <w:r>
              <w:rPr>
                <w:sz w:val="24"/>
              </w:rPr>
              <w:t>Д</w:t>
            </w:r>
            <w:r w:rsidRPr="00BB4A3D">
              <w:rPr>
                <w:sz w:val="24"/>
              </w:rPr>
              <w:t>ержавного сертифіката про рівень володіння державною мовою (витяг з реєстру Державних сертифікатів про рі</w:t>
            </w:r>
            <w:r>
              <w:rPr>
                <w:sz w:val="24"/>
              </w:rPr>
              <w:t>вень володіння державною мовою)</w:t>
            </w:r>
          </w:p>
        </w:tc>
      </w:tr>
      <w:tr w:rsidR="006A41E4" w:rsidRPr="00BD248A" w:rsidTr="00A55404">
        <w:trPr>
          <w:trHeight w:val="98"/>
        </w:trPr>
        <w:tc>
          <w:tcPr>
            <w:tcW w:w="9747" w:type="dxa"/>
            <w:gridSpan w:val="4"/>
            <w:vAlign w:val="center"/>
          </w:tcPr>
          <w:p w:rsidR="006A41E4" w:rsidRPr="00582AB1" w:rsidRDefault="006A41E4" w:rsidP="00B30AED">
            <w:pPr>
              <w:jc w:val="center"/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Вимоги до компетентності</w:t>
            </w:r>
          </w:p>
        </w:tc>
      </w:tr>
      <w:tr w:rsidR="006A41E4" w:rsidRPr="00BD248A" w:rsidTr="008923B7">
        <w:trPr>
          <w:trHeight w:val="174"/>
        </w:trPr>
        <w:tc>
          <w:tcPr>
            <w:tcW w:w="534" w:type="dxa"/>
          </w:tcPr>
          <w:p w:rsidR="006A41E4" w:rsidRPr="00582AB1" w:rsidRDefault="006A41E4" w:rsidP="0018215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6A41E4" w:rsidRPr="00582AB1" w:rsidRDefault="006A41E4" w:rsidP="00182158">
            <w:pPr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A41E4" w:rsidRPr="00582AB1" w:rsidRDefault="006A41E4" w:rsidP="00182158">
            <w:pPr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Компоненти вимоги</w:t>
            </w: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582AB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1B355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582AB1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6A41E4" w:rsidRPr="00582AB1" w:rsidRDefault="006A41E4" w:rsidP="001B355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A41E4" w:rsidRPr="00582AB1" w:rsidRDefault="006A41E4" w:rsidP="00BD248A">
            <w:pPr>
              <w:pStyle w:val="aa"/>
              <w:rPr>
                <w:sz w:val="24"/>
                <w:szCs w:val="24"/>
              </w:rPr>
            </w:pPr>
            <w:r w:rsidRPr="00582AB1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582AB1">
              <w:rPr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6A41E4" w:rsidRPr="00582AB1" w:rsidRDefault="006A41E4" w:rsidP="00BD248A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582AB1">
              <w:rPr>
                <w:rFonts w:eastAsia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6A41E4" w:rsidRPr="00582AB1" w:rsidRDefault="006A41E4" w:rsidP="00BD248A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 xml:space="preserve">-  вміння запобігати перешкодам та ефективно їх долати. </w:t>
            </w: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582AB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1B355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582AB1">
              <w:rPr>
                <w:rFonts w:cs="Times New Roman"/>
                <w:sz w:val="24"/>
                <w:szCs w:val="24"/>
              </w:rPr>
              <w:t xml:space="preserve">Аналітичні здібності  </w:t>
            </w:r>
          </w:p>
          <w:p w:rsidR="006A41E4" w:rsidRPr="00582AB1" w:rsidRDefault="006A41E4" w:rsidP="001B355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A41E4" w:rsidRPr="00582AB1" w:rsidRDefault="006A41E4" w:rsidP="00BD248A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582AB1">
              <w:rPr>
                <w:rFonts w:eastAsia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A41E4" w:rsidRPr="00582AB1" w:rsidRDefault="006A41E4" w:rsidP="00BD248A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582AB1">
              <w:rPr>
                <w:rFonts w:eastAsia="Times New Roman"/>
                <w:sz w:val="24"/>
                <w:szCs w:val="24"/>
                <w:lang w:eastAsia="ru-RU"/>
              </w:rPr>
              <w:t>- вміння аналізувати інформацію та робити висновки, критично оцінювати ситуацію, прогнозувати та робити власні умовиводи;</w:t>
            </w:r>
          </w:p>
          <w:p w:rsidR="006A41E4" w:rsidRPr="00582AB1" w:rsidRDefault="006A41E4" w:rsidP="00BD248A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582AB1">
              <w:rPr>
                <w:rFonts w:eastAsia="Times New Roman"/>
                <w:sz w:val="24"/>
                <w:szCs w:val="24"/>
                <w:lang w:eastAsia="ru-RU"/>
              </w:rPr>
              <w:t xml:space="preserve">- вміння встановлювати причинно-наслідкові зв'язки. </w:t>
            </w: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582AB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1B355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582AB1">
              <w:rPr>
                <w:rFonts w:eastAsia="Calibri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78" w:type="dxa"/>
          </w:tcPr>
          <w:p w:rsidR="006A41E4" w:rsidRPr="00582AB1" w:rsidRDefault="006A41E4" w:rsidP="00F160D8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6A41E4" w:rsidRDefault="006A41E4" w:rsidP="00F160D8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середовищі.</w:t>
            </w:r>
          </w:p>
          <w:p w:rsidR="003F496A" w:rsidRPr="00582AB1" w:rsidRDefault="003F496A" w:rsidP="00F160D8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41E4" w:rsidRPr="00BD248A" w:rsidTr="008923B7">
        <w:tc>
          <w:tcPr>
            <w:tcW w:w="534" w:type="dxa"/>
          </w:tcPr>
          <w:p w:rsidR="006A41E4" w:rsidRPr="00582AB1" w:rsidRDefault="006A41E4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582AB1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gridSpan w:val="2"/>
          </w:tcPr>
          <w:p w:rsidR="006A41E4" w:rsidRPr="00582AB1" w:rsidRDefault="006A41E4" w:rsidP="004E37B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82AB1">
              <w:rPr>
                <w:rFonts w:eastAsia="Calibri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378" w:type="dxa"/>
          </w:tcPr>
          <w:p w:rsidR="006A41E4" w:rsidRPr="00582AB1" w:rsidRDefault="006A41E4" w:rsidP="004E37B2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 xml:space="preserve">- вміння визначати заінтересовані і впливові сторони та розбудовувати партнерські відносини; </w:t>
            </w:r>
          </w:p>
          <w:p w:rsidR="006A41E4" w:rsidRPr="00582AB1" w:rsidRDefault="006A41E4" w:rsidP="004E37B2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 xml:space="preserve">- здатність ефективно взаємодіяти - дослухатися, сприймати та викладати думку;  </w:t>
            </w:r>
          </w:p>
          <w:p w:rsidR="006A41E4" w:rsidRPr="00582AB1" w:rsidRDefault="006A41E4" w:rsidP="004E37B2">
            <w:pPr>
              <w:pStyle w:val="aa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6A41E4" w:rsidRPr="00BD248A" w:rsidTr="00F07B90">
        <w:trPr>
          <w:trHeight w:val="191"/>
        </w:trPr>
        <w:tc>
          <w:tcPr>
            <w:tcW w:w="9747" w:type="dxa"/>
            <w:gridSpan w:val="4"/>
          </w:tcPr>
          <w:p w:rsidR="006A41E4" w:rsidRPr="00582AB1" w:rsidRDefault="006A41E4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6A41E4" w:rsidRPr="00582AB1" w:rsidRDefault="006A41E4" w:rsidP="007616DE">
            <w:pPr>
              <w:jc w:val="center"/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Професійні знання</w:t>
            </w:r>
          </w:p>
          <w:p w:rsidR="006A41E4" w:rsidRPr="00582AB1" w:rsidRDefault="006A41E4" w:rsidP="00182158">
            <w:pPr>
              <w:rPr>
                <w:sz w:val="4"/>
                <w:szCs w:val="4"/>
              </w:rPr>
            </w:pPr>
          </w:p>
        </w:tc>
      </w:tr>
      <w:tr w:rsidR="006A41E4" w:rsidRPr="00BD248A" w:rsidTr="00F07B90">
        <w:trPr>
          <w:trHeight w:val="253"/>
        </w:trPr>
        <w:tc>
          <w:tcPr>
            <w:tcW w:w="675" w:type="dxa"/>
            <w:gridSpan w:val="2"/>
          </w:tcPr>
          <w:p w:rsidR="006A41E4" w:rsidRPr="00582AB1" w:rsidRDefault="006A41E4" w:rsidP="00182158">
            <w:pPr>
              <w:jc w:val="center"/>
              <w:rPr>
                <w:b/>
                <w:sz w:val="12"/>
                <w:szCs w:val="12"/>
              </w:rPr>
            </w:pPr>
          </w:p>
          <w:p w:rsidR="006A41E4" w:rsidRPr="00582AB1" w:rsidRDefault="006A41E4" w:rsidP="00EA4518">
            <w:pPr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</w:tcPr>
          <w:p w:rsidR="006A41E4" w:rsidRPr="00582AB1" w:rsidRDefault="006A41E4" w:rsidP="00182158">
            <w:pPr>
              <w:jc w:val="left"/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A41E4" w:rsidRPr="00582AB1" w:rsidRDefault="006A41E4" w:rsidP="00182158">
            <w:pPr>
              <w:rPr>
                <w:b/>
                <w:sz w:val="24"/>
              </w:rPr>
            </w:pPr>
            <w:r w:rsidRPr="00582AB1">
              <w:rPr>
                <w:b/>
                <w:sz w:val="24"/>
              </w:rPr>
              <w:t>Компоненти вимоги</w:t>
            </w:r>
          </w:p>
        </w:tc>
      </w:tr>
      <w:tr w:rsidR="006A41E4" w:rsidRPr="00BD248A" w:rsidTr="00F07B90">
        <w:trPr>
          <w:trHeight w:val="222"/>
        </w:trPr>
        <w:tc>
          <w:tcPr>
            <w:tcW w:w="675" w:type="dxa"/>
            <w:gridSpan w:val="2"/>
          </w:tcPr>
          <w:p w:rsidR="006A41E4" w:rsidRPr="00582AB1" w:rsidRDefault="006A41E4" w:rsidP="00182158">
            <w:pPr>
              <w:rPr>
                <w:sz w:val="24"/>
              </w:rPr>
            </w:pPr>
            <w:r w:rsidRPr="00582AB1"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6A41E4" w:rsidRPr="00582AB1" w:rsidRDefault="006A41E4" w:rsidP="00A04693">
            <w:pPr>
              <w:jc w:val="left"/>
              <w:rPr>
                <w:sz w:val="24"/>
              </w:rPr>
            </w:pPr>
            <w:r w:rsidRPr="00582AB1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6A41E4" w:rsidRPr="00582AB1" w:rsidRDefault="006A41E4" w:rsidP="00A04693">
            <w:pPr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Знання:</w:t>
            </w:r>
          </w:p>
          <w:p w:rsidR="006A41E4" w:rsidRPr="00582AB1" w:rsidRDefault="006A41E4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82AB1">
              <w:rPr>
                <w:sz w:val="24"/>
                <w:szCs w:val="24"/>
              </w:rPr>
              <w:t>Конституції України;</w:t>
            </w:r>
          </w:p>
          <w:p w:rsidR="006A41E4" w:rsidRPr="00582AB1" w:rsidRDefault="006A41E4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82AB1">
              <w:rPr>
                <w:sz w:val="24"/>
              </w:rPr>
              <w:t>Закону України «Про державну службу»;</w:t>
            </w:r>
          </w:p>
          <w:p w:rsidR="006A41E4" w:rsidRPr="00582AB1" w:rsidRDefault="006A41E4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82AB1">
              <w:rPr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6A41E4" w:rsidRPr="00BD248A" w:rsidTr="00F07B90">
        <w:trPr>
          <w:trHeight w:val="1197"/>
        </w:trPr>
        <w:tc>
          <w:tcPr>
            <w:tcW w:w="675" w:type="dxa"/>
            <w:gridSpan w:val="2"/>
          </w:tcPr>
          <w:p w:rsidR="006A41E4" w:rsidRPr="00BD248A" w:rsidRDefault="006A41E4" w:rsidP="002B6BC8">
            <w:pPr>
              <w:rPr>
                <w:sz w:val="24"/>
              </w:rPr>
            </w:pPr>
            <w:r w:rsidRPr="00BD248A"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6A41E4" w:rsidRPr="00BD248A" w:rsidRDefault="006A41E4" w:rsidP="00A04693">
            <w:pPr>
              <w:rPr>
                <w:bCs/>
                <w:sz w:val="24"/>
                <w:szCs w:val="24"/>
              </w:rPr>
            </w:pPr>
            <w:r w:rsidRPr="00A36896">
              <w:rPr>
                <w:rFonts w:eastAsia="Calibri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78" w:type="dxa"/>
          </w:tcPr>
          <w:p w:rsidR="006A41E4" w:rsidRDefault="006A41E4" w:rsidP="00BD248A">
            <w:pPr>
              <w:pStyle w:val="a9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48A">
              <w:rPr>
                <w:rFonts w:eastAsia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6A41E4" w:rsidRPr="00B31F0E" w:rsidRDefault="006A41E4" w:rsidP="00B31F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Цивільного</w:t>
            </w:r>
            <w:r w:rsidRPr="00B31F0E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у</w:t>
            </w:r>
            <w:r w:rsidRPr="00B31F0E">
              <w:rPr>
                <w:sz w:val="24"/>
                <w:szCs w:val="24"/>
              </w:rPr>
              <w:t xml:space="preserve"> України;</w:t>
            </w:r>
          </w:p>
          <w:p w:rsidR="006A41E4" w:rsidRPr="00B31F0E" w:rsidRDefault="006A41E4" w:rsidP="00B31F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1F0E">
              <w:rPr>
                <w:sz w:val="24"/>
                <w:szCs w:val="24"/>
              </w:rPr>
              <w:t>Господарськ</w:t>
            </w:r>
            <w:r>
              <w:rPr>
                <w:sz w:val="24"/>
                <w:szCs w:val="24"/>
              </w:rPr>
              <w:t>ого</w:t>
            </w:r>
            <w:r w:rsidRPr="00B31F0E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у</w:t>
            </w:r>
            <w:r w:rsidRPr="00B31F0E">
              <w:rPr>
                <w:sz w:val="24"/>
                <w:szCs w:val="24"/>
              </w:rPr>
              <w:t xml:space="preserve"> України; </w:t>
            </w:r>
          </w:p>
          <w:p w:rsidR="006A41E4" w:rsidRPr="00B31F0E" w:rsidRDefault="006A41E4" w:rsidP="00B31F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1F0E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B31F0E">
              <w:rPr>
                <w:sz w:val="24"/>
                <w:szCs w:val="24"/>
              </w:rPr>
              <w:t xml:space="preserve"> України «Про прокуратуру»;</w:t>
            </w:r>
          </w:p>
          <w:p w:rsidR="006A41E4" w:rsidRPr="00824FCB" w:rsidRDefault="006A41E4" w:rsidP="00824FCB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1F0E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B31F0E">
              <w:rPr>
                <w:sz w:val="24"/>
                <w:szCs w:val="24"/>
              </w:rPr>
              <w:t xml:space="preserve"> України «Про публічні закупівлі»</w:t>
            </w:r>
          </w:p>
        </w:tc>
      </w:tr>
      <w:tr w:rsidR="006A41E4" w:rsidRPr="00BD248A" w:rsidTr="00F07B90">
        <w:trPr>
          <w:trHeight w:val="660"/>
        </w:trPr>
        <w:tc>
          <w:tcPr>
            <w:tcW w:w="675" w:type="dxa"/>
            <w:gridSpan w:val="2"/>
          </w:tcPr>
          <w:p w:rsidR="006A41E4" w:rsidRPr="00BD248A" w:rsidRDefault="006A41E4" w:rsidP="002B6BC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6A41E4" w:rsidRPr="00903C70" w:rsidRDefault="006A41E4" w:rsidP="004E37B2">
            <w:pPr>
              <w:rPr>
                <w:rFonts w:eastAsia="Calibri" w:cs="Times New Roman"/>
                <w:sz w:val="24"/>
                <w:szCs w:val="24"/>
              </w:rPr>
            </w:pPr>
            <w:r w:rsidRPr="00903C70">
              <w:rPr>
                <w:rFonts w:eastAsia="Calibri" w:cs="Times New Roman"/>
                <w:sz w:val="24"/>
                <w:szCs w:val="24"/>
              </w:rPr>
              <w:t>Знання ведення інформаційно-аналітичних систем</w:t>
            </w:r>
          </w:p>
        </w:tc>
        <w:tc>
          <w:tcPr>
            <w:tcW w:w="6378" w:type="dxa"/>
          </w:tcPr>
          <w:p w:rsidR="006A41E4" w:rsidRPr="00904705" w:rsidRDefault="006A41E4" w:rsidP="004E37B2">
            <w:pPr>
              <w:widowControl w:val="0"/>
              <w:ind w:left="86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Електрона система публічних закупівель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PROZORRO</w:t>
            </w:r>
          </w:p>
        </w:tc>
      </w:tr>
    </w:tbl>
    <w:p w:rsidR="00F93222" w:rsidRPr="00BD248A" w:rsidRDefault="00F93222" w:rsidP="00F93222">
      <w:pPr>
        <w:rPr>
          <w:sz w:val="2"/>
          <w:szCs w:val="2"/>
        </w:rPr>
      </w:pPr>
    </w:p>
    <w:p w:rsidR="00F42651" w:rsidRPr="00BD248A" w:rsidRDefault="00F42651"/>
    <w:sectPr w:rsidR="00F42651" w:rsidRPr="00BD248A" w:rsidSect="00B150A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5A" w:rsidRDefault="000C445A">
      <w:r>
        <w:separator/>
      </w:r>
    </w:p>
  </w:endnote>
  <w:endnote w:type="continuationSeparator" w:id="0">
    <w:p w:rsidR="000C445A" w:rsidRDefault="000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5A" w:rsidRDefault="000C445A">
      <w:r>
        <w:separator/>
      </w:r>
    </w:p>
  </w:footnote>
  <w:footnote w:type="continuationSeparator" w:id="0">
    <w:p w:rsidR="000C445A" w:rsidRDefault="000C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B17837">
        <w:pPr>
          <w:pStyle w:val="a4"/>
          <w:jc w:val="center"/>
        </w:pPr>
        <w:r>
          <w:fldChar w:fldCharType="begin"/>
        </w:r>
        <w:r w:rsidR="00F93222">
          <w:instrText>PAGE   \* MERGEFORMAT</w:instrText>
        </w:r>
        <w:r>
          <w:fldChar w:fldCharType="separate"/>
        </w:r>
        <w:r w:rsidR="00DF5167">
          <w:rPr>
            <w:noProof/>
          </w:rPr>
          <w:t>4</w:t>
        </w:r>
        <w:r>
          <w:fldChar w:fldCharType="end"/>
        </w:r>
      </w:p>
    </w:sdtContent>
  </w:sdt>
  <w:p w:rsidR="00524480" w:rsidRDefault="000C4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B40"/>
    <w:multiLevelType w:val="hybridMultilevel"/>
    <w:tmpl w:val="CE262B5C"/>
    <w:lvl w:ilvl="0" w:tplc="8930897C">
      <w:numFmt w:val="bullet"/>
      <w:lvlText w:val="–"/>
      <w:lvlJc w:val="left"/>
      <w:pPr>
        <w:ind w:left="5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22"/>
    <w:rsid w:val="00005691"/>
    <w:rsid w:val="0001496F"/>
    <w:rsid w:val="0002290A"/>
    <w:rsid w:val="00025D72"/>
    <w:rsid w:val="0002733D"/>
    <w:rsid w:val="00036507"/>
    <w:rsid w:val="00050EE4"/>
    <w:rsid w:val="00054A67"/>
    <w:rsid w:val="0007586E"/>
    <w:rsid w:val="00076C4F"/>
    <w:rsid w:val="00087435"/>
    <w:rsid w:val="000B2053"/>
    <w:rsid w:val="000B3254"/>
    <w:rsid w:val="000B4169"/>
    <w:rsid w:val="000C445A"/>
    <w:rsid w:val="000E30A9"/>
    <w:rsid w:val="000F32C0"/>
    <w:rsid w:val="001111CB"/>
    <w:rsid w:val="001130FC"/>
    <w:rsid w:val="00117086"/>
    <w:rsid w:val="00121476"/>
    <w:rsid w:val="00126371"/>
    <w:rsid w:val="00151489"/>
    <w:rsid w:val="00152FEC"/>
    <w:rsid w:val="00167890"/>
    <w:rsid w:val="001A5D55"/>
    <w:rsid w:val="001C328D"/>
    <w:rsid w:val="001D1120"/>
    <w:rsid w:val="001D6D6D"/>
    <w:rsid w:val="001E1E0B"/>
    <w:rsid w:val="001E2FF5"/>
    <w:rsid w:val="00200B45"/>
    <w:rsid w:val="00201233"/>
    <w:rsid w:val="002202CF"/>
    <w:rsid w:val="00225630"/>
    <w:rsid w:val="002324B6"/>
    <w:rsid w:val="00260A6B"/>
    <w:rsid w:val="002648BB"/>
    <w:rsid w:val="00282340"/>
    <w:rsid w:val="002854A0"/>
    <w:rsid w:val="002A4059"/>
    <w:rsid w:val="002B6BC8"/>
    <w:rsid w:val="002C34DE"/>
    <w:rsid w:val="002E0339"/>
    <w:rsid w:val="002F4524"/>
    <w:rsid w:val="00334ED8"/>
    <w:rsid w:val="003531AE"/>
    <w:rsid w:val="003578AE"/>
    <w:rsid w:val="00377D2E"/>
    <w:rsid w:val="00387F76"/>
    <w:rsid w:val="003D7AD2"/>
    <w:rsid w:val="003F147B"/>
    <w:rsid w:val="003F18F7"/>
    <w:rsid w:val="003F496A"/>
    <w:rsid w:val="0041746C"/>
    <w:rsid w:val="0045312E"/>
    <w:rsid w:val="00460FF6"/>
    <w:rsid w:val="00470FC2"/>
    <w:rsid w:val="004744D9"/>
    <w:rsid w:val="00475E6A"/>
    <w:rsid w:val="004C0687"/>
    <w:rsid w:val="004D7D5C"/>
    <w:rsid w:val="004E1979"/>
    <w:rsid w:val="004E3D33"/>
    <w:rsid w:val="004E643E"/>
    <w:rsid w:val="00500C2F"/>
    <w:rsid w:val="00503386"/>
    <w:rsid w:val="00533CC2"/>
    <w:rsid w:val="00540F0F"/>
    <w:rsid w:val="005456F9"/>
    <w:rsid w:val="0055774C"/>
    <w:rsid w:val="00562664"/>
    <w:rsid w:val="0057743B"/>
    <w:rsid w:val="00582AB1"/>
    <w:rsid w:val="00584D29"/>
    <w:rsid w:val="005A4D5D"/>
    <w:rsid w:val="005B14C1"/>
    <w:rsid w:val="005D3C15"/>
    <w:rsid w:val="005E4B42"/>
    <w:rsid w:val="005E5D48"/>
    <w:rsid w:val="00612A6D"/>
    <w:rsid w:val="00625149"/>
    <w:rsid w:val="00661038"/>
    <w:rsid w:val="00674909"/>
    <w:rsid w:val="00684C83"/>
    <w:rsid w:val="006A41E4"/>
    <w:rsid w:val="006C53F3"/>
    <w:rsid w:val="006F0D58"/>
    <w:rsid w:val="007108FE"/>
    <w:rsid w:val="00715388"/>
    <w:rsid w:val="00720F5C"/>
    <w:rsid w:val="00722AD6"/>
    <w:rsid w:val="00734058"/>
    <w:rsid w:val="00755D1C"/>
    <w:rsid w:val="007616DE"/>
    <w:rsid w:val="00761DAB"/>
    <w:rsid w:val="00772F93"/>
    <w:rsid w:val="00777899"/>
    <w:rsid w:val="00785B34"/>
    <w:rsid w:val="007D043E"/>
    <w:rsid w:val="007E40D4"/>
    <w:rsid w:val="007F6942"/>
    <w:rsid w:val="00813E73"/>
    <w:rsid w:val="00824FCB"/>
    <w:rsid w:val="00851AA5"/>
    <w:rsid w:val="00871529"/>
    <w:rsid w:val="008923B7"/>
    <w:rsid w:val="00894935"/>
    <w:rsid w:val="008B220D"/>
    <w:rsid w:val="008B271B"/>
    <w:rsid w:val="008B6B1C"/>
    <w:rsid w:val="008D2EF9"/>
    <w:rsid w:val="0090339A"/>
    <w:rsid w:val="0093026A"/>
    <w:rsid w:val="009341FE"/>
    <w:rsid w:val="00942F7C"/>
    <w:rsid w:val="00952E4E"/>
    <w:rsid w:val="00970FB6"/>
    <w:rsid w:val="009A3BA2"/>
    <w:rsid w:val="009B4439"/>
    <w:rsid w:val="009E5471"/>
    <w:rsid w:val="009F12F5"/>
    <w:rsid w:val="009F1501"/>
    <w:rsid w:val="00A06389"/>
    <w:rsid w:val="00A3486B"/>
    <w:rsid w:val="00A36896"/>
    <w:rsid w:val="00A4729E"/>
    <w:rsid w:val="00A55404"/>
    <w:rsid w:val="00A62747"/>
    <w:rsid w:val="00A6566F"/>
    <w:rsid w:val="00A87C82"/>
    <w:rsid w:val="00AA7018"/>
    <w:rsid w:val="00AB6341"/>
    <w:rsid w:val="00AC044F"/>
    <w:rsid w:val="00AE4F2B"/>
    <w:rsid w:val="00AE7E61"/>
    <w:rsid w:val="00B01087"/>
    <w:rsid w:val="00B024BA"/>
    <w:rsid w:val="00B150A5"/>
    <w:rsid w:val="00B16C99"/>
    <w:rsid w:val="00B17837"/>
    <w:rsid w:val="00B2390F"/>
    <w:rsid w:val="00B30AED"/>
    <w:rsid w:val="00B31F0E"/>
    <w:rsid w:val="00B41DF4"/>
    <w:rsid w:val="00B5198C"/>
    <w:rsid w:val="00B6359F"/>
    <w:rsid w:val="00B70A36"/>
    <w:rsid w:val="00B87AC5"/>
    <w:rsid w:val="00BB4A3D"/>
    <w:rsid w:val="00BC70DC"/>
    <w:rsid w:val="00BD248A"/>
    <w:rsid w:val="00BD395D"/>
    <w:rsid w:val="00BD5DEA"/>
    <w:rsid w:val="00BE5349"/>
    <w:rsid w:val="00C06DF8"/>
    <w:rsid w:val="00C34613"/>
    <w:rsid w:val="00C6154E"/>
    <w:rsid w:val="00C71FEE"/>
    <w:rsid w:val="00CA0272"/>
    <w:rsid w:val="00CB21A9"/>
    <w:rsid w:val="00CC185A"/>
    <w:rsid w:val="00CD5003"/>
    <w:rsid w:val="00CE61D6"/>
    <w:rsid w:val="00D03B57"/>
    <w:rsid w:val="00D044E2"/>
    <w:rsid w:val="00D2682E"/>
    <w:rsid w:val="00D44A83"/>
    <w:rsid w:val="00D675CF"/>
    <w:rsid w:val="00D8323A"/>
    <w:rsid w:val="00DB3FD8"/>
    <w:rsid w:val="00DD7422"/>
    <w:rsid w:val="00DE1F80"/>
    <w:rsid w:val="00DF131E"/>
    <w:rsid w:val="00DF20CA"/>
    <w:rsid w:val="00DF5167"/>
    <w:rsid w:val="00E017D5"/>
    <w:rsid w:val="00E070E6"/>
    <w:rsid w:val="00E15459"/>
    <w:rsid w:val="00E1623B"/>
    <w:rsid w:val="00E23799"/>
    <w:rsid w:val="00E32975"/>
    <w:rsid w:val="00E36E21"/>
    <w:rsid w:val="00E61F8F"/>
    <w:rsid w:val="00E75748"/>
    <w:rsid w:val="00EA39E7"/>
    <w:rsid w:val="00EA4518"/>
    <w:rsid w:val="00EB29C4"/>
    <w:rsid w:val="00EC59FF"/>
    <w:rsid w:val="00EE7EE1"/>
    <w:rsid w:val="00F07B90"/>
    <w:rsid w:val="00F160D8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500B2"/>
    <w:rsid w:val="00F7671A"/>
    <w:rsid w:val="00F93222"/>
    <w:rsid w:val="00F93A69"/>
    <w:rsid w:val="00FA41CE"/>
    <w:rsid w:val="00FB38D0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rsid w:val="00A4729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4AA7-533F-480E-B12F-174999DD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4895</Words>
  <Characters>2791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66</cp:revision>
  <cp:lastPrinted>2021-07-29T08:31:00Z</cp:lastPrinted>
  <dcterms:created xsi:type="dcterms:W3CDTF">2021-04-06T08:10:00Z</dcterms:created>
  <dcterms:modified xsi:type="dcterms:W3CDTF">2021-07-29T08:31:00Z</dcterms:modified>
</cp:coreProperties>
</file>